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77" w:rsidRDefault="005A3977" w:rsidP="005A3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26.01.21 г</w:t>
      </w:r>
    </w:p>
    <w:p w:rsidR="005A3977" w:rsidRDefault="005A3977" w:rsidP="005A39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ФЭМП  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Занятие 42</w:t>
      </w:r>
    </w:p>
    <w:p w:rsidR="005A3977" w:rsidRPr="005A3977" w:rsidRDefault="005A3977" w:rsidP="005A397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Р.Д</w:t>
      </w:r>
    </w:p>
    <w:p w:rsidR="005A3977" w:rsidRPr="005A3977" w:rsidRDefault="005A3977" w:rsidP="005A3977">
      <w:pPr>
        <w:rPr>
          <w:rFonts w:ascii="Times New Roman" w:hAnsi="Times New Roman" w:cs="Times New Roman"/>
          <w:sz w:val="28"/>
          <w:szCs w:val="28"/>
        </w:rPr>
      </w:pPr>
      <w:r w:rsidRPr="005A3977">
        <w:rPr>
          <w:rFonts w:ascii="Times New Roman" w:hAnsi="Times New Roman" w:cs="Times New Roman"/>
          <w:sz w:val="28"/>
          <w:szCs w:val="28"/>
        </w:rPr>
        <w:t xml:space="preserve">   • Продолжать учить </w:t>
      </w:r>
      <w:proofErr w:type="gramStart"/>
      <w:r w:rsidRPr="005A3977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5A3977">
        <w:rPr>
          <w:rFonts w:ascii="Times New Roman" w:hAnsi="Times New Roman" w:cs="Times New Roman"/>
          <w:sz w:val="28"/>
          <w:szCs w:val="28"/>
        </w:rPr>
        <w:t xml:space="preserve"> составлять и решать задачи на сложение и вычитание.</w:t>
      </w:r>
    </w:p>
    <w:p w:rsidR="005A3977" w:rsidRPr="005A3977" w:rsidRDefault="005A3977" w:rsidP="005A3977">
      <w:pPr>
        <w:rPr>
          <w:rFonts w:ascii="Times New Roman" w:hAnsi="Times New Roman" w:cs="Times New Roman"/>
          <w:sz w:val="28"/>
          <w:szCs w:val="28"/>
        </w:rPr>
      </w:pPr>
      <w:r w:rsidRPr="005A3977">
        <w:rPr>
          <w:rFonts w:ascii="Times New Roman" w:hAnsi="Times New Roman" w:cs="Times New Roman"/>
          <w:sz w:val="28"/>
          <w:szCs w:val="28"/>
        </w:rPr>
        <w:t xml:space="preserve">   • Развивать представления о геометрических фигурах и умение рисовать их на листе бумаги.</w:t>
      </w:r>
    </w:p>
    <w:p w:rsidR="001812CF" w:rsidRDefault="005A3977" w:rsidP="005A3977">
      <w:pPr>
        <w:rPr>
          <w:rFonts w:ascii="Times New Roman" w:hAnsi="Times New Roman" w:cs="Times New Roman"/>
          <w:sz w:val="28"/>
          <w:szCs w:val="28"/>
        </w:rPr>
      </w:pPr>
      <w:r w:rsidRPr="005A3977">
        <w:rPr>
          <w:rFonts w:ascii="Times New Roman" w:hAnsi="Times New Roman" w:cs="Times New Roman"/>
          <w:sz w:val="28"/>
          <w:szCs w:val="28"/>
        </w:rPr>
        <w:t xml:space="preserve">   • Закреплять умение называть предыдущее, последующее и пропущенное число, обозначенное цифрой.</w:t>
      </w:r>
    </w:p>
    <w:p w:rsidR="00991C16" w:rsidRPr="005A3977" w:rsidRDefault="003F4BCC" w:rsidP="005A3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750344"/>
            <wp:effectExtent l="0" t="0" r="0" b="0"/>
            <wp:docPr id="1" name="Рисунок 1" descr="C:\Users\Saglaana17\Downloads\фэм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ownloads\фэмп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062" cy="275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BC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419475"/>
            <wp:effectExtent l="0" t="0" r="9525" b="9525"/>
            <wp:docPr id="2" name="Рисунок 2" descr="C:\Users\Saglaana17\Downloads\фэм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laana17\Downloads\фэмп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5" cy="341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1C16" w:rsidRPr="005A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CA"/>
    <w:rsid w:val="001812CF"/>
    <w:rsid w:val="003F4BCC"/>
    <w:rsid w:val="005A3977"/>
    <w:rsid w:val="007336CA"/>
    <w:rsid w:val="00991C16"/>
    <w:rsid w:val="00BA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10</cp:revision>
  <dcterms:created xsi:type="dcterms:W3CDTF">2022-02-10T05:14:00Z</dcterms:created>
  <dcterms:modified xsi:type="dcterms:W3CDTF">2022-02-10T05:25:00Z</dcterms:modified>
</cp:coreProperties>
</file>